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5B72" w:rsidRPr="00655B72" w:rsidRDefault="00655B72" w:rsidP="00655B72">
      <w:pPr>
        <w:jc w:val="center"/>
        <w:rPr>
          <w:rFonts w:ascii="Times New Roman" w:hAnsi="Times New Roman" w:cs="Times New Roman"/>
          <w:b/>
          <w:sz w:val="24"/>
          <w:szCs w:val="24"/>
          <w:u w:val="single"/>
        </w:rPr>
      </w:pPr>
      <w:r w:rsidRPr="00655B72">
        <w:rPr>
          <w:rFonts w:ascii="Times New Roman" w:hAnsi="Times New Roman" w:cs="Times New Roman"/>
          <w:b/>
          <w:sz w:val="24"/>
          <w:szCs w:val="24"/>
          <w:u w:val="single"/>
        </w:rPr>
        <w:t>American Values (Robin Williams, 1970: 452-500).</w:t>
      </w:r>
      <w:bookmarkStart w:id="0" w:name="_GoBack"/>
      <w:bookmarkEnd w:id="0"/>
    </w:p>
    <w:p w:rsidR="00655B72" w:rsidRDefault="00655B72" w:rsidP="00655B72">
      <w:pPr>
        <w:rPr>
          <w:rFonts w:ascii="Times New Roman" w:hAnsi="Times New Roman" w:cs="Times New Roman"/>
          <w:i/>
          <w:sz w:val="24"/>
          <w:szCs w:val="24"/>
        </w:rPr>
      </w:pPr>
      <w:r>
        <w:rPr>
          <w:rFonts w:ascii="Times New Roman" w:hAnsi="Times New Roman" w:cs="Times New Roman"/>
          <w:i/>
          <w:sz w:val="24"/>
          <w:szCs w:val="24"/>
          <w:u w:val="single"/>
        </w:rPr>
        <w:t>Values</w:t>
      </w:r>
      <w:r>
        <w:rPr>
          <w:rFonts w:ascii="Times New Roman" w:hAnsi="Times New Roman" w:cs="Times New Roman"/>
          <w:i/>
          <w:sz w:val="24"/>
          <w:szCs w:val="24"/>
        </w:rPr>
        <w:t xml:space="preserve"> – The standards by which members of a particular culture define what is good or bad</w:t>
      </w:r>
    </w:p>
    <w:p w:rsidR="00655B72" w:rsidRDefault="00655B72" w:rsidP="00655B72">
      <w:pPr>
        <w:pBdr>
          <w:bottom w:val="single" w:sz="6" w:space="1" w:color="auto"/>
        </w:pBdr>
        <w:rPr>
          <w:rFonts w:ascii="Times New Roman" w:hAnsi="Times New Roman" w:cs="Times New Roman"/>
          <w:i/>
          <w:sz w:val="24"/>
          <w:szCs w:val="24"/>
        </w:rPr>
      </w:pPr>
      <w:r>
        <w:rPr>
          <w:rFonts w:ascii="Times New Roman" w:hAnsi="Times New Roman" w:cs="Times New Roman"/>
          <w:i/>
          <w:sz w:val="24"/>
          <w:szCs w:val="24"/>
        </w:rPr>
        <w:t>Sociologist Robin Williams has identified a number of core U.S. values. All are central to the American way of life because they are widespread, have endured over time, and reflect many people’s intense feelings. Do you agree or disagree with Robin Williams?</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1. </w:t>
      </w:r>
      <w:r w:rsidRPr="00655B72">
        <w:rPr>
          <w:rFonts w:ascii="Times New Roman" w:hAnsi="Times New Roman" w:cs="Times New Roman"/>
          <w:b/>
          <w:sz w:val="24"/>
          <w:szCs w:val="24"/>
          <w:u w:val="single"/>
        </w:rPr>
        <w:t>Individualism</w:t>
      </w:r>
      <w:r w:rsidRPr="00655B72">
        <w:rPr>
          <w:rFonts w:ascii="Times New Roman" w:hAnsi="Times New Roman" w:cs="Times New Roman"/>
          <w:sz w:val="24"/>
          <w:szCs w:val="24"/>
        </w:rPr>
        <w:t xml:space="preserve"> (“Consistent Persistence”) </w:t>
      </w:r>
      <w:r>
        <w:rPr>
          <w:rFonts w:ascii="Times New Roman" w:hAnsi="Times New Roman" w:cs="Times New Roman"/>
          <w:sz w:val="24"/>
          <w:szCs w:val="24"/>
        </w:rPr>
        <w:t xml:space="preserve">- </w:t>
      </w:r>
      <w:r w:rsidRPr="00655B72">
        <w:rPr>
          <w:rFonts w:ascii="Times New Roman" w:hAnsi="Times New Roman" w:cs="Times New Roman"/>
          <w:sz w:val="24"/>
          <w:szCs w:val="24"/>
        </w:rPr>
        <w:t xml:space="preserve">Americans have traditionally prized success that comes from individual effort and initiative. They cherish the ideal that an individual can rise from the bottom of society to its very top. If someone fails to “get ahead,” Americans generally find fault with that individual, rather than with the social system for placing roadblocks in his or her path.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2. </w:t>
      </w:r>
      <w:r w:rsidRPr="00655B72">
        <w:rPr>
          <w:rFonts w:ascii="Times New Roman" w:hAnsi="Times New Roman" w:cs="Times New Roman"/>
          <w:b/>
          <w:sz w:val="24"/>
          <w:szCs w:val="24"/>
          <w:u w:val="single"/>
        </w:rPr>
        <w:t>Achievement and Success</w:t>
      </w:r>
      <w:r w:rsidRPr="00655B72">
        <w:rPr>
          <w:rFonts w:ascii="Times New Roman" w:hAnsi="Times New Roman" w:cs="Times New Roman"/>
          <w:sz w:val="24"/>
          <w:szCs w:val="24"/>
        </w:rPr>
        <w:t xml:space="preserve"> (“Success Emphasis”)</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655B72">
        <w:rPr>
          <w:rFonts w:ascii="Times New Roman" w:hAnsi="Times New Roman" w:cs="Times New Roman"/>
          <w:sz w:val="24"/>
          <w:szCs w:val="24"/>
        </w:rPr>
        <w:t xml:space="preserve"> Americans</w:t>
      </w:r>
      <w:proofErr w:type="gramEnd"/>
      <w:r w:rsidRPr="00655B72">
        <w:rPr>
          <w:rFonts w:ascii="Times New Roman" w:hAnsi="Times New Roman" w:cs="Times New Roman"/>
          <w:sz w:val="24"/>
          <w:szCs w:val="24"/>
        </w:rPr>
        <w:t xml:space="preserve"> place a high value on personal achievement, especially outdoing others. This value includes getting ahead at work and school, and attaining wealth, power, and prestige.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3. </w:t>
      </w:r>
      <w:r w:rsidRPr="00655B72">
        <w:rPr>
          <w:rFonts w:ascii="Times New Roman" w:hAnsi="Times New Roman" w:cs="Times New Roman"/>
          <w:b/>
          <w:sz w:val="24"/>
          <w:szCs w:val="24"/>
          <w:u w:val="single"/>
        </w:rPr>
        <w:t>Activity and Work</w:t>
      </w:r>
      <w:r w:rsidRPr="00655B72">
        <w:rPr>
          <w:rFonts w:ascii="Times New Roman" w:hAnsi="Times New Roman" w:cs="Times New Roman"/>
          <w:sz w:val="24"/>
          <w:szCs w:val="24"/>
        </w:rPr>
        <w:t xml:space="preserve"> (“Work for Work’s Sake”) </w:t>
      </w:r>
      <w:r>
        <w:rPr>
          <w:rFonts w:ascii="Times New Roman" w:hAnsi="Times New Roman" w:cs="Times New Roman"/>
          <w:sz w:val="24"/>
          <w:szCs w:val="24"/>
        </w:rPr>
        <w:t xml:space="preserve">- </w:t>
      </w:r>
      <w:r w:rsidRPr="00655B72">
        <w:rPr>
          <w:rFonts w:ascii="Times New Roman" w:hAnsi="Times New Roman" w:cs="Times New Roman"/>
          <w:sz w:val="24"/>
          <w:szCs w:val="24"/>
        </w:rPr>
        <w:t xml:space="preserve">Americans expect people to work hard and to be busily engaged in some activity even when not at work.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4. </w:t>
      </w:r>
      <w:r w:rsidRPr="00655B72">
        <w:rPr>
          <w:rFonts w:ascii="Times New Roman" w:hAnsi="Times New Roman" w:cs="Times New Roman"/>
          <w:b/>
          <w:sz w:val="24"/>
          <w:szCs w:val="24"/>
          <w:u w:val="single"/>
        </w:rPr>
        <w:t>Efficiency and Practicality</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655B72">
        <w:rPr>
          <w:rFonts w:ascii="Times New Roman" w:hAnsi="Times New Roman" w:cs="Times New Roman"/>
          <w:sz w:val="24"/>
          <w:szCs w:val="24"/>
        </w:rPr>
        <w:t xml:space="preserve"> Americans</w:t>
      </w:r>
      <w:proofErr w:type="gramEnd"/>
      <w:r w:rsidRPr="00655B72">
        <w:rPr>
          <w:rFonts w:ascii="Times New Roman" w:hAnsi="Times New Roman" w:cs="Times New Roman"/>
          <w:sz w:val="24"/>
          <w:szCs w:val="24"/>
        </w:rPr>
        <w:t xml:space="preserve"> award high marks for getting things done efficiently. Even in everyday life, Americans consider it important to do things fast, and they constantly seek ways to increase efficiency.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5. </w:t>
      </w:r>
      <w:r w:rsidRPr="00655B72">
        <w:rPr>
          <w:rFonts w:ascii="Times New Roman" w:hAnsi="Times New Roman" w:cs="Times New Roman"/>
          <w:b/>
          <w:sz w:val="24"/>
          <w:szCs w:val="24"/>
          <w:u w:val="single"/>
        </w:rPr>
        <w:t>Science and Technology</w:t>
      </w:r>
      <w:r>
        <w:rPr>
          <w:rFonts w:ascii="Times New Roman" w:hAnsi="Times New Roman" w:cs="Times New Roman"/>
          <w:sz w:val="24"/>
          <w:szCs w:val="24"/>
        </w:rPr>
        <w:t xml:space="preserve"> - </w:t>
      </w:r>
      <w:r w:rsidRPr="00655B72">
        <w:rPr>
          <w:rFonts w:ascii="Times New Roman" w:hAnsi="Times New Roman" w:cs="Times New Roman"/>
          <w:sz w:val="24"/>
          <w:szCs w:val="24"/>
        </w:rPr>
        <w:t xml:space="preserve"> Americans have a passion for applied science, for using science to control nature – to tame rivers and harness wind – and to develop new technology, from motorized scooters to talking computers.</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 6. </w:t>
      </w:r>
      <w:r w:rsidRPr="00655B72">
        <w:rPr>
          <w:rFonts w:ascii="Times New Roman" w:hAnsi="Times New Roman" w:cs="Times New Roman"/>
          <w:b/>
          <w:sz w:val="24"/>
          <w:szCs w:val="24"/>
          <w:u w:val="single"/>
        </w:rPr>
        <w:t>Progress</w:t>
      </w:r>
      <w:r w:rsidRPr="00655B7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55B72">
        <w:rPr>
          <w:rFonts w:ascii="Times New Roman" w:hAnsi="Times New Roman" w:cs="Times New Roman"/>
          <w:sz w:val="24"/>
          <w:szCs w:val="24"/>
        </w:rPr>
        <w:t xml:space="preserve">Americans expect rapid technological change. They believe that they should constantly build “more and better” gadgets .........................talking sociology.................: Core American Values Handout Tuesday, August 31, 2010 http://talkingsociology.blogspot.com/2008/05/core-american-values-handout.html Page 1 of 3 that will help them move toward that vague goal called “progress.”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7. </w:t>
      </w:r>
      <w:r w:rsidRPr="00655B72">
        <w:rPr>
          <w:rFonts w:ascii="Times New Roman" w:hAnsi="Times New Roman" w:cs="Times New Roman"/>
          <w:b/>
          <w:sz w:val="24"/>
          <w:szCs w:val="24"/>
          <w:u w:val="single"/>
        </w:rPr>
        <w:t>Material Comfort</w:t>
      </w:r>
      <w:r w:rsidRPr="00655B7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55B72">
        <w:rPr>
          <w:rFonts w:ascii="Times New Roman" w:hAnsi="Times New Roman" w:cs="Times New Roman"/>
          <w:sz w:val="24"/>
          <w:szCs w:val="24"/>
        </w:rPr>
        <w:t xml:space="preserve">Americans expect a high level of material comfort. This comfort includes not only good nutrition, medical care, and housing, but also late-model cars and recreational playthings – from boats o computer games.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8. </w:t>
      </w:r>
      <w:r w:rsidRPr="00655B72">
        <w:rPr>
          <w:rFonts w:ascii="Times New Roman" w:hAnsi="Times New Roman" w:cs="Times New Roman"/>
          <w:b/>
          <w:sz w:val="24"/>
          <w:szCs w:val="24"/>
          <w:u w:val="single"/>
        </w:rPr>
        <w:t>Humanitarianism</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655B72">
        <w:rPr>
          <w:rFonts w:ascii="Times New Roman" w:hAnsi="Times New Roman" w:cs="Times New Roman"/>
          <w:sz w:val="24"/>
          <w:szCs w:val="24"/>
        </w:rPr>
        <w:t xml:space="preserve"> Americans</w:t>
      </w:r>
      <w:proofErr w:type="gramEnd"/>
      <w:r w:rsidRPr="00655B72">
        <w:rPr>
          <w:rFonts w:ascii="Times New Roman" w:hAnsi="Times New Roman" w:cs="Times New Roman"/>
          <w:sz w:val="24"/>
          <w:szCs w:val="24"/>
        </w:rPr>
        <w:t xml:space="preserve"> emphasize helpfulness, personal kindness, aid in mass disasters, and organized philanthropy.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9. </w:t>
      </w:r>
      <w:r w:rsidRPr="00655B72">
        <w:rPr>
          <w:rFonts w:ascii="Times New Roman" w:hAnsi="Times New Roman" w:cs="Times New Roman"/>
          <w:b/>
          <w:sz w:val="24"/>
          <w:szCs w:val="24"/>
          <w:u w:val="single"/>
        </w:rPr>
        <w:t>Freedom</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655B72">
        <w:rPr>
          <w:rFonts w:ascii="Times New Roman" w:hAnsi="Times New Roman" w:cs="Times New Roman"/>
          <w:sz w:val="24"/>
          <w:szCs w:val="24"/>
        </w:rPr>
        <w:t xml:space="preserve"> This</w:t>
      </w:r>
      <w:proofErr w:type="gramEnd"/>
      <w:r w:rsidRPr="00655B72">
        <w:rPr>
          <w:rFonts w:ascii="Times New Roman" w:hAnsi="Times New Roman" w:cs="Times New Roman"/>
          <w:sz w:val="24"/>
          <w:szCs w:val="24"/>
        </w:rPr>
        <w:t xml:space="preserve"> core value pervades U.S. life. It underscored the American Revolution, and Americans pride themselves on their personal freedom.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t xml:space="preserve">10. </w:t>
      </w:r>
      <w:r w:rsidRPr="00655B72">
        <w:rPr>
          <w:rFonts w:ascii="Times New Roman" w:hAnsi="Times New Roman" w:cs="Times New Roman"/>
          <w:b/>
          <w:sz w:val="24"/>
          <w:szCs w:val="24"/>
          <w:u w:val="single"/>
        </w:rPr>
        <w:t>Democracy</w:t>
      </w:r>
      <w:r>
        <w:rPr>
          <w:rFonts w:ascii="Times New Roman" w:hAnsi="Times New Roman" w:cs="Times New Roman"/>
          <w:b/>
          <w:sz w:val="24"/>
          <w:szCs w:val="24"/>
          <w:u w:val="single"/>
        </w:rPr>
        <w:t xml:space="preserve"> -</w:t>
      </w:r>
      <w:r w:rsidRPr="00655B72">
        <w:rPr>
          <w:rFonts w:ascii="Times New Roman" w:hAnsi="Times New Roman" w:cs="Times New Roman"/>
          <w:sz w:val="24"/>
          <w:szCs w:val="24"/>
        </w:rPr>
        <w:t xml:space="preserve"> By this term, Americans refer to majority rule, to the right of everyone to express an opinion, and to representative government. </w:t>
      </w:r>
    </w:p>
    <w:p w:rsidR="00655B72" w:rsidRDefault="00655B72">
      <w:pPr>
        <w:rPr>
          <w:rFonts w:ascii="Times New Roman" w:hAnsi="Times New Roman" w:cs="Times New Roman"/>
          <w:sz w:val="24"/>
          <w:szCs w:val="24"/>
        </w:rPr>
      </w:pPr>
      <w:r w:rsidRPr="00655B72">
        <w:rPr>
          <w:rFonts w:ascii="Times New Roman" w:hAnsi="Times New Roman" w:cs="Times New Roman"/>
          <w:sz w:val="24"/>
          <w:szCs w:val="24"/>
        </w:rPr>
        <w:lastRenderedPageBreak/>
        <w:t xml:space="preserve">11. </w:t>
      </w:r>
      <w:r w:rsidRPr="00655B72">
        <w:rPr>
          <w:rFonts w:ascii="Times New Roman" w:hAnsi="Times New Roman" w:cs="Times New Roman"/>
          <w:b/>
          <w:sz w:val="24"/>
          <w:szCs w:val="24"/>
          <w:u w:val="single"/>
        </w:rPr>
        <w:t>Equality</w:t>
      </w:r>
      <w:r>
        <w:rPr>
          <w:rFonts w:ascii="Times New Roman" w:hAnsi="Times New Roman" w:cs="Times New Roman"/>
          <w:b/>
          <w:sz w:val="24"/>
          <w:szCs w:val="24"/>
          <w:u w:val="single"/>
        </w:rPr>
        <w:t xml:space="preserve"> </w:t>
      </w:r>
      <w:proofErr w:type="gramStart"/>
      <w:r>
        <w:rPr>
          <w:rFonts w:ascii="Times New Roman" w:hAnsi="Times New Roman" w:cs="Times New Roman"/>
          <w:b/>
          <w:sz w:val="24"/>
          <w:szCs w:val="24"/>
          <w:u w:val="single"/>
        </w:rPr>
        <w:t xml:space="preserve">- </w:t>
      </w:r>
      <w:r w:rsidRPr="00655B72">
        <w:rPr>
          <w:rFonts w:ascii="Times New Roman" w:hAnsi="Times New Roman" w:cs="Times New Roman"/>
          <w:sz w:val="24"/>
          <w:szCs w:val="24"/>
        </w:rPr>
        <w:t xml:space="preserve"> It</w:t>
      </w:r>
      <w:proofErr w:type="gramEnd"/>
      <w:r w:rsidRPr="00655B72">
        <w:rPr>
          <w:rFonts w:ascii="Times New Roman" w:hAnsi="Times New Roman" w:cs="Times New Roman"/>
          <w:sz w:val="24"/>
          <w:szCs w:val="24"/>
        </w:rPr>
        <w:t xml:space="preserve"> is impossible to understand Americans without being aware of the central role that the value of equality plays in their lives. Equality of opportunity has significantly influenced U.S. history and continues to mark relations between groups that make up U.S. society. </w:t>
      </w:r>
    </w:p>
    <w:p w:rsidR="00676703" w:rsidRDefault="00655B72">
      <w:pPr>
        <w:pBdr>
          <w:bottom w:val="single" w:sz="6" w:space="1" w:color="auto"/>
        </w:pBdr>
        <w:rPr>
          <w:rFonts w:ascii="Times New Roman" w:hAnsi="Times New Roman" w:cs="Times New Roman"/>
          <w:sz w:val="24"/>
          <w:szCs w:val="24"/>
        </w:rPr>
      </w:pPr>
      <w:r w:rsidRPr="00655B72">
        <w:rPr>
          <w:rFonts w:ascii="Times New Roman" w:hAnsi="Times New Roman" w:cs="Times New Roman"/>
          <w:sz w:val="24"/>
          <w:szCs w:val="24"/>
        </w:rPr>
        <w:t xml:space="preserve">12. </w:t>
      </w:r>
      <w:r w:rsidRPr="00655B72">
        <w:rPr>
          <w:rFonts w:ascii="Times New Roman" w:hAnsi="Times New Roman" w:cs="Times New Roman"/>
          <w:b/>
          <w:sz w:val="24"/>
          <w:szCs w:val="24"/>
          <w:u w:val="single"/>
        </w:rPr>
        <w:t>Racism and Group Superiority</w:t>
      </w:r>
      <w:r w:rsidRPr="00655B72">
        <w:rPr>
          <w:rFonts w:ascii="Times New Roman" w:hAnsi="Times New Roman" w:cs="Times New Roman"/>
          <w:sz w:val="24"/>
          <w:szCs w:val="24"/>
        </w:rPr>
        <w:t xml:space="preserve"> </w:t>
      </w:r>
      <w:r>
        <w:rPr>
          <w:rFonts w:ascii="Times New Roman" w:hAnsi="Times New Roman" w:cs="Times New Roman"/>
          <w:sz w:val="24"/>
          <w:szCs w:val="24"/>
        </w:rPr>
        <w:t>- A</w:t>
      </w:r>
      <w:r w:rsidRPr="00655B72">
        <w:rPr>
          <w:rFonts w:ascii="Times New Roman" w:hAnsi="Times New Roman" w:cs="Times New Roman"/>
          <w:sz w:val="24"/>
          <w:szCs w:val="24"/>
        </w:rPr>
        <w:t>lthough</w:t>
      </w:r>
      <w:r w:rsidRPr="00655B72">
        <w:rPr>
          <w:rFonts w:ascii="Times New Roman" w:hAnsi="Times New Roman" w:cs="Times New Roman"/>
          <w:sz w:val="24"/>
          <w:szCs w:val="24"/>
        </w:rPr>
        <w:t xml:space="preserve"> it contradicts freedom, democracy, and equality, Americans value some groups more than others and have done so throughout their history. The slaughter of Native Americans and the enslaving of Africans are the most notorious examples.</w:t>
      </w:r>
    </w:p>
    <w:p w:rsidR="00655B72" w:rsidRPr="00655B72" w:rsidRDefault="00655B72">
      <w:pPr>
        <w:rPr>
          <w:rFonts w:ascii="Times New Roman" w:hAnsi="Times New Roman" w:cs="Times New Roman"/>
          <w:i/>
          <w:sz w:val="24"/>
          <w:szCs w:val="24"/>
        </w:rPr>
      </w:pPr>
      <w:r>
        <w:rPr>
          <w:rFonts w:ascii="Times New Roman" w:hAnsi="Times New Roman" w:cs="Times New Roman"/>
          <w:i/>
          <w:sz w:val="24"/>
          <w:szCs w:val="24"/>
        </w:rPr>
        <w:t>Williams himself acknowledge troublesome patterns in the list above because these core American values, as you may have noticed, are sometimes contradictory and don’t always mesh with reality.</w:t>
      </w:r>
    </w:p>
    <w:sectPr w:rsidR="00655B72" w:rsidRPr="00655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B23"/>
    <w:rsid w:val="00454B23"/>
    <w:rsid w:val="00655B72"/>
    <w:rsid w:val="006767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29AECA-9BA3-40A5-9D8C-25231E0B4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Sterchi, Aaron</dc:creator>
  <cp:keywords/>
  <dc:description/>
  <cp:lastModifiedBy>Sterchi, Aaron</cp:lastModifiedBy>
  <cp:revision>2</cp:revision>
  <dcterms:created xsi:type="dcterms:W3CDTF">2015-09-30T23:39:00Z</dcterms:created>
  <dcterms:modified xsi:type="dcterms:W3CDTF">2015-09-30T23:45:00Z</dcterms:modified>
</cp:coreProperties>
</file>